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77777777" w:rsidR="00350C5D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编号：SHSSXZ0207-2025</w:t>
      </w:r>
    </w:p>
    <w:p w14:paraId="7C656A4E" w14:textId="77777777" w:rsidR="00350C5D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9AC231A" w14:textId="77777777" w:rsidR="00350C5D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高压水枪产品</w:t>
      </w:r>
    </w:p>
    <w:p w14:paraId="3BCB8485" w14:textId="77777777" w:rsidR="00350C5D" w:rsidRDefault="00350C5D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09A7C7A0" w14:textId="77777777" w:rsidR="00350C5D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350C5D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25E198D" w14:textId="0F653D15" w:rsidR="00350C5D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4E19BACF" w14:textId="77777777" w:rsidR="00350C5D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77777777" w:rsidR="00350C5D" w:rsidRDefault="0000000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623D07">
        <w:rPr>
          <w:rFonts w:ascii="宋体" w:hAnsi="宋体" w:hint="eastAsia"/>
          <w:color w:val="000000"/>
          <w:sz w:val="24"/>
        </w:rPr>
        <w:t>高压水枪</w:t>
      </w:r>
      <w:r w:rsidRPr="00965ACF">
        <w:rPr>
          <w:rFonts w:ascii="宋体" w:hAnsi="宋体" w:hint="eastAsia"/>
          <w:color w:val="000000"/>
          <w:sz w:val="24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932"/>
        <w:gridCol w:w="2412"/>
        <w:gridCol w:w="3379"/>
      </w:tblGrid>
      <w:tr w:rsidR="00433B4F" w14:paraId="202956AD" w14:textId="77777777" w:rsidTr="00623D07">
        <w:trPr>
          <w:trHeight w:val="397"/>
        </w:trPr>
        <w:tc>
          <w:tcPr>
            <w:tcW w:w="790" w:type="pct"/>
            <w:vAlign w:val="center"/>
          </w:tcPr>
          <w:p w14:paraId="1643BFC9" w14:textId="77777777" w:rsidR="00433B4F" w:rsidRDefault="00433B4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3" w:type="pct"/>
            <w:vAlign w:val="center"/>
          </w:tcPr>
          <w:p w14:paraId="40214DEC" w14:textId="77777777" w:rsidR="00433B4F" w:rsidRDefault="00433B4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 w14:paraId="58B730A6" w14:textId="77777777" w:rsidR="00433B4F" w:rsidRDefault="00433B4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 w14:paraId="06D228F3" w14:textId="77777777" w:rsidR="00433B4F" w:rsidRDefault="00433B4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433B4F" w14:paraId="2B217122" w14:textId="77777777" w:rsidTr="00623D07">
        <w:trPr>
          <w:trHeight w:val="397"/>
        </w:trPr>
        <w:tc>
          <w:tcPr>
            <w:tcW w:w="790" w:type="pct"/>
            <w:vAlign w:val="center"/>
          </w:tcPr>
          <w:p w14:paraId="6CEEF313" w14:textId="77777777" w:rsidR="00433B4F" w:rsidRDefault="00433B4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25F02401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标志和说明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EBF0254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/7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  <w:p w14:paraId="650FF9E7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FF190CC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/7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  <w:p w14:paraId="752A5591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4706.89-2008/7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</w:tr>
      <w:tr w:rsidR="00433B4F" w14:paraId="09B6F2C0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3CFDF082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5007152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对触及带电部件的防护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C961419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8 </w:t>
            </w:r>
          </w:p>
          <w:p w14:paraId="7AF141D4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7CAD31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  <w:p w14:paraId="777B6B1C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</w:tr>
      <w:tr w:rsidR="00433B4F" w14:paraId="55F8FE74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A8B5836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5EC3ECC0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输入功率和电流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C645385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10 </w:t>
            </w:r>
          </w:p>
          <w:p w14:paraId="4E4C765A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AD220E4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10 </w:t>
            </w:r>
          </w:p>
          <w:p w14:paraId="311F163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</w:tr>
      <w:tr w:rsidR="00433B4F" w14:paraId="2EE646F8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C468234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47FDEB7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发热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3CFE32D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11 </w:t>
            </w:r>
          </w:p>
          <w:p w14:paraId="58C7F992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7F07233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11 </w:t>
            </w:r>
          </w:p>
          <w:p w14:paraId="4DF4329A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</w:tr>
      <w:tr w:rsidR="00433B4F" w14:paraId="0BA6588C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33D541C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2D0A2F7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7CD984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13 </w:t>
            </w:r>
          </w:p>
          <w:p w14:paraId="0B9E123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C65426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13 </w:t>
            </w:r>
          </w:p>
          <w:p w14:paraId="78FB7F29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</w:tr>
      <w:tr w:rsidR="00433B4F" w14:paraId="5FEE91BA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79FAB0F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13721AC5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耐潮湿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3548F5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15 </w:t>
            </w:r>
          </w:p>
          <w:p w14:paraId="0A3D41C5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80ED250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15 </w:t>
            </w:r>
          </w:p>
          <w:p w14:paraId="31FAA71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</w:tr>
      <w:tr w:rsidR="00433B4F" w14:paraId="0F04EA1B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1FB5333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290EC79A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28AE564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16 </w:t>
            </w:r>
          </w:p>
          <w:p w14:paraId="7441FB8F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ED8B58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16 </w:t>
            </w:r>
          </w:p>
          <w:p w14:paraId="39A30A46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</w:tr>
      <w:tr w:rsidR="00433B4F" w14:paraId="34133BD6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FB4BBD8" w14:textId="77777777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E89FAB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非正常工作</w:t>
            </w:r>
            <w:r>
              <w:rPr>
                <w:rFonts w:ascii="宋体" w:hAnsi="宋体" w:hint="eastAsia"/>
                <w:color w:val="000000"/>
                <w:szCs w:val="21"/>
              </w:rPr>
              <w:t>(不测19.11.4）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25B1A5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19 </w:t>
            </w:r>
          </w:p>
          <w:p w14:paraId="506AAC1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E7398DC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19 </w:t>
            </w:r>
          </w:p>
          <w:p w14:paraId="15513DA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</w:tr>
      <w:tr w:rsidR="00433B4F" w14:paraId="69B2B02F" w14:textId="77777777" w:rsidTr="00433B4F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B72150B" w14:textId="24FD1BC1" w:rsidR="00433B4F" w:rsidRDefault="00433B4F" w:rsidP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29E094F" w14:textId="5372BCC9" w:rsidR="00433B4F" w:rsidRDefault="00433B4F" w:rsidP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稳定性和机械危险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3C15929" w14:textId="615A6128" w:rsidR="00433B4F" w:rsidRDefault="00433B4F" w:rsidP="00433B4F">
            <w:pPr>
              <w:pStyle w:val="ac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GB 4706.1-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1998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/20</w:t>
            </w:r>
          </w:p>
          <w:p w14:paraId="73D7EC05" w14:textId="084CF12E" w:rsidR="00433B4F" w:rsidRDefault="00433B4F" w:rsidP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 4706.89-2008</w:t>
            </w:r>
            <w:r>
              <w:rPr>
                <w:color w:val="000000"/>
                <w:szCs w:val="21"/>
              </w:rPr>
              <w:t>/20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62328124" w14:textId="77777777" w:rsidR="00433B4F" w:rsidRDefault="00433B4F" w:rsidP="00433B4F">
            <w:pPr>
              <w:pStyle w:val="ac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GB 4706.1-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1998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/20</w:t>
            </w:r>
          </w:p>
          <w:p w14:paraId="3D86713B" w14:textId="469120CA" w:rsidR="00433B4F" w:rsidRDefault="00433B4F" w:rsidP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GB 4706.89-2008</w:t>
            </w:r>
            <w:r>
              <w:rPr>
                <w:color w:val="000000"/>
                <w:szCs w:val="21"/>
              </w:rPr>
              <w:t>/20</w:t>
            </w:r>
          </w:p>
        </w:tc>
      </w:tr>
      <w:tr w:rsidR="00433B4F" w14:paraId="75963A73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660E342" w14:textId="25180EBF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0ACFD0D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机械强度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C9B16E3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21 </w:t>
            </w:r>
          </w:p>
          <w:p w14:paraId="140C749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F85C78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 xml:space="preserve">21 </w:t>
            </w:r>
          </w:p>
          <w:p w14:paraId="2CD2140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</w:tr>
      <w:tr w:rsidR="00433B4F" w14:paraId="7699D2AF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4CBE064" w14:textId="26FA6EA2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924AD72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结构（不测22.46）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9671131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22</w:t>
            </w:r>
          </w:p>
          <w:p w14:paraId="656AC92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E050F5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22</w:t>
            </w:r>
          </w:p>
          <w:p w14:paraId="21628C6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</w:tr>
      <w:tr w:rsidR="00433B4F" w14:paraId="604C3823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74805A3" w14:textId="70730DFF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F70754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内部布线</w:t>
            </w:r>
            <w:r>
              <w:rPr>
                <w:rFonts w:ascii="宋体" w:hAnsi="宋体" w:hint="eastAsia"/>
                <w:color w:val="000000"/>
                <w:szCs w:val="21"/>
              </w:rPr>
              <w:t>（ 不测23.3）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189693D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23</w:t>
            </w:r>
          </w:p>
          <w:p w14:paraId="6BB79D63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4A04B4A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23</w:t>
            </w:r>
          </w:p>
          <w:p w14:paraId="22EBBA4A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</w:tr>
      <w:tr w:rsidR="00433B4F" w14:paraId="72B5CE45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A9C659E" w14:textId="03190FAF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D06E7B6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电源连接和外部软线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BE4A89D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25</w:t>
            </w:r>
          </w:p>
          <w:p w14:paraId="2538C27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33A4B97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25</w:t>
            </w:r>
          </w:p>
          <w:p w14:paraId="547B5962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</w:tr>
      <w:tr w:rsidR="00433B4F" w14:paraId="57DB00FF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0BA8FC70" w14:textId="5EB6492E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2C427187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外部导线用接线端子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E35556F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26</w:t>
            </w:r>
          </w:p>
          <w:p w14:paraId="1A48DD4A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B456E8F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26</w:t>
            </w:r>
          </w:p>
          <w:p w14:paraId="79C80930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</w:tr>
      <w:tr w:rsidR="00433B4F" w14:paraId="630B5CB9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11F0D186" w14:textId="4AC224A6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3926D828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B93FFCC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  <w:p w14:paraId="1D1841EF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9659C0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  <w:p w14:paraId="3444964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</w:tr>
      <w:tr w:rsidR="00433B4F" w14:paraId="5D3B3E43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4D9DA322" w14:textId="74AFEFBF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16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66A34B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螺钉和连接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EDFF954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28</w:t>
            </w:r>
          </w:p>
          <w:p w14:paraId="66D27426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042B611D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28</w:t>
            </w:r>
          </w:p>
          <w:p w14:paraId="431E7F36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</w:tr>
      <w:tr w:rsidR="00433B4F" w14:paraId="12E67EDB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7B2A84CD" w14:textId="7A914FAB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73390D20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爬电距离、电气间隙和穿通绝缘距离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C69CA6B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29</w:t>
            </w:r>
          </w:p>
          <w:p w14:paraId="15B46C41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7805BE8C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29</w:t>
            </w:r>
          </w:p>
          <w:p w14:paraId="7F5F01C3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</w:t>
            </w: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</w:tr>
      <w:tr w:rsidR="00433B4F" w14:paraId="54F5CB49" w14:textId="77777777" w:rsidTr="00623D07">
        <w:trPr>
          <w:trHeight w:val="397"/>
        </w:trPr>
        <w:tc>
          <w:tcPr>
            <w:tcW w:w="790" w:type="pct"/>
            <w:shd w:val="clear" w:color="auto" w:fill="auto"/>
            <w:vAlign w:val="center"/>
          </w:tcPr>
          <w:p w14:paraId="55794319" w14:textId="25012EDE" w:rsidR="00433B4F" w:rsidRDefault="00433B4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053" w:type="pct"/>
            <w:shd w:val="clear" w:color="auto" w:fill="auto"/>
            <w:vAlign w:val="center"/>
          </w:tcPr>
          <w:p w14:paraId="010807A7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耐热、耐燃和耐漏电起痕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21922FE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/30</w:t>
            </w:r>
          </w:p>
          <w:p w14:paraId="47250BE0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4706.89-2008/30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  <w:tc>
          <w:tcPr>
            <w:tcW w:w="1842" w:type="pct"/>
            <w:shd w:val="clear" w:color="auto" w:fill="auto"/>
            <w:vAlign w:val="center"/>
          </w:tcPr>
          <w:p w14:paraId="156B47AD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4706.1-1998</w:t>
            </w:r>
            <w:r>
              <w:rPr>
                <w:rFonts w:ascii="宋体" w:hAnsi="宋体" w:hint="eastAsia"/>
                <w:color w:val="000000"/>
                <w:szCs w:val="21"/>
              </w:rPr>
              <w:t>/30</w:t>
            </w:r>
          </w:p>
          <w:p w14:paraId="524CF735" w14:textId="77777777" w:rsidR="00433B4F" w:rsidRDefault="00433B4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4706.89-2008/30</w:t>
            </w:r>
          </w:p>
        </w:tc>
      </w:tr>
    </w:tbl>
    <w:p w14:paraId="0310F8F3" w14:textId="77777777" w:rsidR="00350C5D" w:rsidRDefault="00350C5D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77777777" w:rsidR="00350C5D" w:rsidRDefault="0000000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77777777" w:rsidR="00350C5D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396FCDD2" w:rsidR="00350C5D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77777777" w:rsidR="00350C5D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8B85AB8" w14:textId="77777777" w:rsidR="00350C5D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77777777" w:rsidR="00350C5D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A87D961" w14:textId="77777777" w:rsidR="00350C5D" w:rsidRDefault="0000000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350C5D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ACBF5" w14:textId="77777777" w:rsidR="00DA787F" w:rsidRDefault="00DA787F">
      <w:r>
        <w:separator/>
      </w:r>
    </w:p>
  </w:endnote>
  <w:endnote w:type="continuationSeparator" w:id="0">
    <w:p w14:paraId="58B0247D" w14:textId="77777777" w:rsidR="00DA787F" w:rsidRDefault="00DA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350C5D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26C27148" w14:textId="77777777" w:rsidR="00350C5D" w:rsidRDefault="00350C5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77777777" w:rsidR="00350C5D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DEF2C3D" w14:textId="77777777" w:rsidR="00350C5D" w:rsidRDefault="00350C5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1A69D" w14:textId="77777777" w:rsidR="00DA787F" w:rsidRDefault="00DA787F">
      <w:r>
        <w:separator/>
      </w:r>
    </w:p>
  </w:footnote>
  <w:footnote w:type="continuationSeparator" w:id="0">
    <w:p w14:paraId="687DC9F9" w14:textId="77777777" w:rsidR="00DA787F" w:rsidRDefault="00DA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350C5D" w:rsidRDefault="00350C5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2133A"/>
    <w:rsid w:val="001A1209"/>
    <w:rsid w:val="00220AA4"/>
    <w:rsid w:val="00287C7A"/>
    <w:rsid w:val="002B5BAA"/>
    <w:rsid w:val="00350C5D"/>
    <w:rsid w:val="00415E60"/>
    <w:rsid w:val="00433B4F"/>
    <w:rsid w:val="00451B37"/>
    <w:rsid w:val="004754B8"/>
    <w:rsid w:val="00484063"/>
    <w:rsid w:val="00522A8A"/>
    <w:rsid w:val="00532B56"/>
    <w:rsid w:val="005363DA"/>
    <w:rsid w:val="00545330"/>
    <w:rsid w:val="005A16AF"/>
    <w:rsid w:val="00623D07"/>
    <w:rsid w:val="00634372"/>
    <w:rsid w:val="00640C75"/>
    <w:rsid w:val="00730C62"/>
    <w:rsid w:val="00781B8C"/>
    <w:rsid w:val="007869C0"/>
    <w:rsid w:val="007B2AF8"/>
    <w:rsid w:val="007D671C"/>
    <w:rsid w:val="008914CE"/>
    <w:rsid w:val="00910B46"/>
    <w:rsid w:val="00912469"/>
    <w:rsid w:val="0093348D"/>
    <w:rsid w:val="00965ACF"/>
    <w:rsid w:val="00A36981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C53409"/>
    <w:rsid w:val="00C63998"/>
    <w:rsid w:val="00CA2770"/>
    <w:rsid w:val="00CF096B"/>
    <w:rsid w:val="00D913BE"/>
    <w:rsid w:val="00DA787F"/>
    <w:rsid w:val="00DE2355"/>
    <w:rsid w:val="00F1679A"/>
    <w:rsid w:val="00F332CA"/>
    <w:rsid w:val="00F57ACD"/>
    <w:rsid w:val="00FD6133"/>
    <w:rsid w:val="00FD7E13"/>
    <w:rsid w:val="261F4501"/>
    <w:rsid w:val="29791C1A"/>
    <w:rsid w:val="62C26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02EEC7"/>
  <w15:docId w15:val="{348227C9-FE10-4C83-B45B-BA5199DB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B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unhideWhenUsed/>
    <w:rsid w:val="00433B4F"/>
    <w:rPr>
      <w:kern w:val="2"/>
      <w:sz w:val="21"/>
      <w:szCs w:val="24"/>
    </w:rPr>
  </w:style>
  <w:style w:type="paragraph" w:styleId="ac">
    <w:name w:val="Normal (Web)"/>
    <w:basedOn w:val="a"/>
    <w:uiPriority w:val="99"/>
    <w:unhideWhenUsed/>
    <w:rsid w:val="00433B4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1678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26</cp:revision>
  <cp:lastPrinted>2019-12-05T15:53:00Z</cp:lastPrinted>
  <dcterms:created xsi:type="dcterms:W3CDTF">2020-12-09T01:32:00Z</dcterms:created>
  <dcterms:modified xsi:type="dcterms:W3CDTF">2025-01-13T08:22:00Z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B16B563F3C3146EBB77DFACE2C11D991_13</vt:lpwstr>
  </property>
</Properties>
</file>